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8A" w:rsidRDefault="00484077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>WI.271.3.7.2025</w:t>
      </w:r>
      <w:bookmarkStart w:id="0" w:name="_GoBack"/>
      <w:bookmarkEnd w:id="0"/>
    </w:p>
    <w:p w:rsidR="007D148A" w:rsidRDefault="007D148A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71186C">
        <w:rPr>
          <w:rFonts w:cs="Times New Roman"/>
          <w:b/>
        </w:rPr>
        <w:t>Klauzula informacyjna o przetwarzaniu danych osobowych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administratorem Pani/Pana danych osobowych jest Wójt Gminy Mińsk Mazowiecki, ul. Józefa Chełmońskiego 14, 05-300 Mińsk Mazowiecki, tel. 25 756 25 00</w:t>
      </w:r>
      <w:r>
        <w:rPr>
          <w:rFonts w:cs="Times New Roman"/>
        </w:rPr>
        <w:t>;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E4C3B">
        <w:rPr>
          <w:rFonts w:cs="Times New Roman"/>
        </w:rPr>
        <w:t>inspektorem ochrony danych osobowych w Gminie Mińsk Mazowiecki jest Pan Albert Woźnica, adres: e-mail: iod@minskmazowiecki.pl;</w:t>
      </w:r>
    </w:p>
    <w:p w:rsidR="00010080" w:rsidRPr="007E4C3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b/>
        </w:rPr>
      </w:pPr>
      <w:r w:rsidRPr="007E4C3B">
        <w:rPr>
          <w:rFonts w:cs="Times New Roman"/>
        </w:rPr>
        <w:t>Pani/Pana dane osobowe przetwarzane będą na podstawie art. 6 ust. 1 lit. c RODO w celu związanym z postępowaniem o udzielenie zamówienia dla zadania pn.</w:t>
      </w:r>
      <w:r w:rsidR="00634D92">
        <w:rPr>
          <w:rFonts w:cs="Times New Roman"/>
        </w:rPr>
        <w:t>:</w:t>
      </w:r>
      <w:r w:rsidRPr="007E4C3B">
        <w:rPr>
          <w:rFonts w:cs="Times New Roman"/>
        </w:rPr>
        <w:t xml:space="preserve"> </w:t>
      </w:r>
      <w:r w:rsidR="00634D92" w:rsidRPr="00634D92">
        <w:rPr>
          <w:rFonts w:cs="Times New Roman"/>
          <w:b/>
          <w:bCs/>
        </w:rPr>
        <w:t>„Wykonanie nakładki  bitumicznej na odcinku 41 m drogi gminnej, ul. Sosnowej w miejscowości Barcząca”</w:t>
      </w:r>
      <w:r w:rsidR="00634D92">
        <w:rPr>
          <w:rFonts w:cs="Times New Roman"/>
          <w:b/>
          <w:bCs/>
        </w:rPr>
        <w:t>.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posiada Pani/Pan: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15 RODO prawo dostępu do danych osobowych Pani/Pana dotyczących;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16 RODO prawo do sprostowania lub uzupełnie</w:t>
      </w:r>
      <w:r>
        <w:rPr>
          <w:rFonts w:cs="Times New Roman"/>
        </w:rPr>
        <w:t>nia Pani/Pana danych osobowych</w:t>
      </w:r>
      <w:r w:rsidRPr="0071186C">
        <w:rPr>
          <w:rFonts w:cs="Times New Roman"/>
        </w:rPr>
        <w:t>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 xml:space="preserve">− na podstawie art. 18 RODO prawo żądania od administratora ograniczenia przetwarzania danych osobowych z zastrzeżeniem przypadków, o których mowa w </w:t>
      </w:r>
      <w:r>
        <w:rPr>
          <w:rFonts w:cs="Times New Roman"/>
        </w:rPr>
        <w:t>art. 18 ust. 2 RODO</w:t>
      </w:r>
      <w:r w:rsidRPr="0071186C">
        <w:rPr>
          <w:rFonts w:cs="Times New Roman"/>
        </w:rPr>
        <w:t>;</w:t>
      </w:r>
    </w:p>
    <w:p w:rsidR="00010080" w:rsidRPr="00F82C43" w:rsidRDefault="00010080" w:rsidP="00010080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82C43">
        <w:rPr>
          <w:rFonts w:cs="Times New Roman"/>
        </w:rPr>
        <w:t>prawo do wniesienia skargi do Prezesa Urzędu Ochrony Danych Osobowych, gdy uzna Pani/Pan, że przetwarzanie danych osobowych Pani/Pana dotyczących narusza przepisy RODO;</w:t>
      </w:r>
    </w:p>
    <w:p w:rsidR="00010080" w:rsidRPr="0071186C" w:rsidRDefault="00010080" w:rsidP="000100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nie przysługuje Pani/Panu: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w związku z art. 17 ust. 3 lit. b, d lub e RODO</w:t>
      </w:r>
      <w:r>
        <w:rPr>
          <w:rFonts w:cs="Times New Roman"/>
        </w:rPr>
        <w:t>,</w:t>
      </w:r>
      <w:r w:rsidRPr="0071186C">
        <w:rPr>
          <w:rFonts w:cs="Times New Roman"/>
        </w:rPr>
        <w:t xml:space="preserve"> prawo do usunięcia danych osobowych;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prawo do przenoszenia danych osobowych, o którym mowa w art. 20 RODO;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010080" w:rsidRDefault="00010080" w:rsidP="00010080">
      <w:pPr>
        <w:jc w:val="both"/>
      </w:pPr>
    </w:p>
    <w:p w:rsidR="00201BE7" w:rsidRDefault="00201BE7"/>
    <w:sectPr w:rsidR="00201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AE" w:rsidRDefault="00ED0CAE" w:rsidP="00D838E3">
      <w:pPr>
        <w:spacing w:after="0" w:line="240" w:lineRule="auto"/>
      </w:pPr>
      <w:r>
        <w:separator/>
      </w:r>
    </w:p>
  </w:endnote>
  <w:endnote w:type="continuationSeparator" w:id="0">
    <w:p w:rsidR="00ED0CAE" w:rsidRDefault="00ED0CAE" w:rsidP="00D8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AE" w:rsidRDefault="00ED0CAE" w:rsidP="00D838E3">
      <w:pPr>
        <w:spacing w:after="0" w:line="240" w:lineRule="auto"/>
      </w:pPr>
      <w:r>
        <w:separator/>
      </w:r>
    </w:p>
  </w:footnote>
  <w:footnote w:type="continuationSeparator" w:id="0">
    <w:p w:rsidR="00ED0CAE" w:rsidRDefault="00ED0CAE" w:rsidP="00D8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E3" w:rsidRDefault="00D838E3" w:rsidP="00D838E3">
    <w:pPr>
      <w:pStyle w:val="Nagwek"/>
      <w:tabs>
        <w:tab w:val="clear" w:pos="4536"/>
        <w:tab w:val="clear" w:pos="9072"/>
        <w:tab w:val="left" w:pos="3189"/>
        <w:tab w:val="left" w:pos="32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1"/>
    <w:rsid w:val="00010080"/>
    <w:rsid w:val="00201BE7"/>
    <w:rsid w:val="00484077"/>
    <w:rsid w:val="00634D92"/>
    <w:rsid w:val="007B2061"/>
    <w:rsid w:val="007D148A"/>
    <w:rsid w:val="007F5521"/>
    <w:rsid w:val="009A54A1"/>
    <w:rsid w:val="00D838E3"/>
    <w:rsid w:val="00ED0CAE"/>
    <w:rsid w:val="00F3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2</cp:revision>
  <cp:lastPrinted>2022-10-13T07:26:00Z</cp:lastPrinted>
  <dcterms:created xsi:type="dcterms:W3CDTF">2025-07-07T12:55:00Z</dcterms:created>
  <dcterms:modified xsi:type="dcterms:W3CDTF">2025-07-07T12:55:00Z</dcterms:modified>
</cp:coreProperties>
</file>